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1619E" w14:textId="1E9E9A07" w:rsidR="002C06B3" w:rsidRDefault="002C06B3" w:rsidP="00A13D61">
      <w:pPr>
        <w:pStyle w:val="NoSpacing"/>
        <w:jc w:val="both"/>
        <w:rPr>
          <w:b/>
          <w:sz w:val="28"/>
          <w:szCs w:val="28"/>
        </w:rPr>
      </w:pPr>
      <w:r>
        <w:rPr>
          <w:noProof/>
          <w:lang w:eastAsia="en-CA"/>
        </w:rPr>
        <w:drawing>
          <wp:inline distT="0" distB="0" distL="0" distR="0" wp14:anchorId="4587D144" wp14:editId="0673E590">
            <wp:extent cx="3258820" cy="904875"/>
            <wp:effectExtent l="0" t="0" r="0" b="9525"/>
            <wp:docPr id="1" name="Picture 1" descr="The Kiwanis Pavilion logo new 2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Kiwanis Pavilion logo new 200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882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FB0276" w14:textId="77777777" w:rsidR="002C06B3" w:rsidRDefault="002C06B3" w:rsidP="00A13D61">
      <w:pPr>
        <w:pStyle w:val="NoSpacing"/>
        <w:jc w:val="both"/>
        <w:rPr>
          <w:b/>
          <w:sz w:val="28"/>
          <w:szCs w:val="28"/>
        </w:rPr>
      </w:pPr>
    </w:p>
    <w:p w14:paraId="0937945A" w14:textId="77777777" w:rsidR="002C06B3" w:rsidRDefault="002C06B3" w:rsidP="00A13D61">
      <w:pPr>
        <w:pStyle w:val="NoSpacing"/>
        <w:jc w:val="both"/>
        <w:rPr>
          <w:b/>
          <w:sz w:val="28"/>
          <w:szCs w:val="28"/>
        </w:rPr>
      </w:pPr>
    </w:p>
    <w:p w14:paraId="566B8B52" w14:textId="059A3D8A" w:rsidR="00A13D61" w:rsidRPr="005C0A66" w:rsidRDefault="00A13D61" w:rsidP="002C06B3">
      <w:pPr>
        <w:pStyle w:val="NoSpacing"/>
        <w:jc w:val="center"/>
        <w:rPr>
          <w:b/>
          <w:sz w:val="28"/>
          <w:szCs w:val="28"/>
        </w:rPr>
      </w:pPr>
      <w:r w:rsidRPr="005C0A66">
        <w:rPr>
          <w:b/>
          <w:sz w:val="28"/>
          <w:szCs w:val="28"/>
        </w:rPr>
        <w:t xml:space="preserve">Expressing </w:t>
      </w:r>
      <w:r>
        <w:rPr>
          <w:b/>
          <w:sz w:val="28"/>
          <w:szCs w:val="28"/>
        </w:rPr>
        <w:t>appreciation to staff</w:t>
      </w:r>
    </w:p>
    <w:p w14:paraId="24B2BEB6" w14:textId="77777777" w:rsidR="00A13D61" w:rsidRPr="00A66DA0" w:rsidRDefault="00A13D61" w:rsidP="00A13D61">
      <w:pPr>
        <w:pStyle w:val="NoSpacing"/>
        <w:jc w:val="both"/>
        <w:rPr>
          <w:bCs/>
          <w:sz w:val="24"/>
          <w:szCs w:val="24"/>
        </w:rPr>
      </w:pPr>
    </w:p>
    <w:p w14:paraId="7AD44E8B" w14:textId="2C1D7B25" w:rsidR="00A13D61" w:rsidRPr="002C06B3" w:rsidRDefault="00A13D61" w:rsidP="002C06B3">
      <w:pPr>
        <w:pStyle w:val="NormalWeb"/>
        <w:shd w:val="clear" w:color="auto" w:fill="FFFFFF"/>
        <w:spacing w:before="0" w:beforeAutospacing="0" w:after="18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</w:rPr>
        <w:t>If you have experienced</w:t>
      </w:r>
      <w:r w:rsidRPr="00A13D6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a staff </w:t>
      </w:r>
      <w:r w:rsidR="002C06B3">
        <w:rPr>
          <w:rFonts w:asciiTheme="minorHAnsi" w:hAnsiTheme="minorHAnsi" w:cstheme="minorHAnsi"/>
        </w:rPr>
        <w:t xml:space="preserve">member/unit </w:t>
      </w:r>
      <w:r>
        <w:rPr>
          <w:rFonts w:asciiTheme="minorHAnsi" w:hAnsiTheme="minorHAnsi" w:cstheme="minorHAnsi"/>
        </w:rPr>
        <w:t xml:space="preserve">that </w:t>
      </w:r>
      <w:r w:rsidRPr="00A13D61">
        <w:rPr>
          <w:rFonts w:asciiTheme="minorHAnsi" w:hAnsiTheme="minorHAnsi" w:cstheme="minorHAnsi"/>
        </w:rPr>
        <w:t>ha</w:t>
      </w:r>
      <w:r w:rsidR="002C06B3">
        <w:rPr>
          <w:rFonts w:asciiTheme="minorHAnsi" w:hAnsiTheme="minorHAnsi" w:cstheme="minorHAnsi"/>
        </w:rPr>
        <w:t>s</w:t>
      </w:r>
      <w:r w:rsidRPr="00A13D61">
        <w:rPr>
          <w:rFonts w:asciiTheme="minorHAnsi" w:hAnsiTheme="minorHAnsi" w:cstheme="minorHAnsi"/>
        </w:rPr>
        <w:t xml:space="preserve"> gone above and beyond regarding the care of a resident or the services provided at the facility</w:t>
      </w:r>
      <w:r w:rsidR="002C06B3">
        <w:rPr>
          <w:rFonts w:asciiTheme="minorHAnsi" w:hAnsiTheme="minorHAnsi" w:cstheme="minorHAnsi"/>
        </w:rPr>
        <w:t>, we</w:t>
      </w:r>
      <w:r w:rsidRPr="00A13D61">
        <w:rPr>
          <w:rFonts w:asciiTheme="minorHAnsi" w:hAnsiTheme="minorHAnsi" w:cstheme="minorHAnsi"/>
        </w:rPr>
        <w:t xml:space="preserve"> welcome</w:t>
      </w:r>
      <w:r w:rsidR="002C06B3">
        <w:rPr>
          <w:rFonts w:asciiTheme="minorHAnsi" w:hAnsiTheme="minorHAnsi" w:cstheme="minorHAnsi"/>
        </w:rPr>
        <w:t xml:space="preserve"> your</w:t>
      </w:r>
      <w:r w:rsidRPr="00A13D61">
        <w:rPr>
          <w:rFonts w:asciiTheme="minorHAnsi" w:hAnsiTheme="minorHAnsi" w:cstheme="minorHAnsi"/>
        </w:rPr>
        <w:t xml:space="preserve"> feedback</w:t>
      </w:r>
      <w:r w:rsidR="002C06B3">
        <w:rPr>
          <w:rFonts w:asciiTheme="minorHAnsi" w:hAnsiTheme="minorHAnsi" w:cstheme="minorHAnsi"/>
        </w:rPr>
        <w:t xml:space="preserve">.  </w:t>
      </w:r>
      <w:r w:rsidRPr="00A13D61">
        <w:rPr>
          <w:rFonts w:asciiTheme="minorHAnsi" w:hAnsiTheme="minorHAnsi" w:cstheme="minorHAnsi"/>
        </w:rPr>
        <w:t xml:space="preserve"> </w:t>
      </w:r>
      <w:r w:rsidR="002C06B3">
        <w:rPr>
          <w:rFonts w:asciiTheme="minorHAnsi" w:hAnsiTheme="minorHAnsi" w:cstheme="minorHAnsi"/>
        </w:rPr>
        <w:t xml:space="preserve">By recognizing staff that exceed, </w:t>
      </w:r>
      <w:r w:rsidRPr="00A13D61">
        <w:rPr>
          <w:rFonts w:asciiTheme="minorHAnsi" w:hAnsiTheme="minorHAnsi" w:cstheme="minorHAnsi"/>
        </w:rPr>
        <w:t xml:space="preserve">it helps us </w:t>
      </w:r>
      <w:r w:rsidRPr="00A13D61">
        <w:rPr>
          <w:rFonts w:asciiTheme="minorHAnsi" w:hAnsiTheme="minorHAnsi" w:cstheme="minorHAnsi"/>
          <w:color w:val="000000"/>
        </w:rPr>
        <w:t>to acknowledge the hard work and their dedication to the</w:t>
      </w:r>
      <w:r w:rsidR="002C06B3">
        <w:rPr>
          <w:rFonts w:asciiTheme="minorHAnsi" w:hAnsiTheme="minorHAnsi" w:cstheme="minorHAnsi"/>
          <w:color w:val="000000"/>
        </w:rPr>
        <w:t xml:space="preserve"> residents and families at the</w:t>
      </w:r>
      <w:r w:rsidRPr="00A13D61">
        <w:rPr>
          <w:rFonts w:asciiTheme="minorHAnsi" w:hAnsiTheme="minorHAnsi" w:cstheme="minorHAnsi"/>
          <w:color w:val="000000"/>
        </w:rPr>
        <w:t xml:space="preserve"> Kiwanis Pavilion.</w:t>
      </w:r>
    </w:p>
    <w:p w14:paraId="3DD62C6C" w14:textId="463321FE" w:rsidR="00A13D61" w:rsidRPr="008D35CB" w:rsidRDefault="00A13D61" w:rsidP="00A13D61">
      <w:pPr>
        <w:pStyle w:val="NoSpacing"/>
        <w:jc w:val="both"/>
        <w:rPr>
          <w:sz w:val="24"/>
          <w:szCs w:val="24"/>
          <w:u w:val="single"/>
        </w:rPr>
      </w:pPr>
      <w:r w:rsidRPr="008D35CB">
        <w:rPr>
          <w:sz w:val="24"/>
          <w:szCs w:val="24"/>
          <w:u w:val="single"/>
        </w:rPr>
        <w:t xml:space="preserve">How do I </w:t>
      </w:r>
      <w:r>
        <w:rPr>
          <w:sz w:val="24"/>
          <w:szCs w:val="24"/>
          <w:u w:val="single"/>
        </w:rPr>
        <w:t xml:space="preserve">submit a letter of appreciation </w:t>
      </w:r>
      <w:r w:rsidRPr="008D35CB">
        <w:rPr>
          <w:sz w:val="24"/>
          <w:szCs w:val="24"/>
          <w:u w:val="single"/>
        </w:rPr>
        <w:t>about the care or service?</w:t>
      </w:r>
    </w:p>
    <w:p w14:paraId="5C7303E0" w14:textId="38E795E8" w:rsidR="00A13D61" w:rsidRPr="00A13D61" w:rsidRDefault="00A13D61" w:rsidP="00A13D61">
      <w:pPr>
        <w:rPr>
          <w:rFonts w:asciiTheme="minorHAnsi" w:hAnsiTheme="minorHAnsi" w:cstheme="minorHAnsi"/>
        </w:rPr>
      </w:pPr>
      <w:r w:rsidRPr="00A13D61">
        <w:rPr>
          <w:rFonts w:asciiTheme="minorHAnsi" w:hAnsiTheme="minorHAnsi" w:cstheme="minorHAnsi"/>
        </w:rPr>
        <w:t>There are a number of ways to make a c</w:t>
      </w:r>
      <w:r>
        <w:rPr>
          <w:rFonts w:asciiTheme="minorHAnsi" w:hAnsiTheme="minorHAnsi" w:cstheme="minorHAnsi"/>
        </w:rPr>
        <w:t>om</w:t>
      </w:r>
      <w:r w:rsidR="002C06B3">
        <w:rPr>
          <w:rFonts w:asciiTheme="minorHAnsi" w:hAnsiTheme="minorHAnsi" w:cstheme="minorHAnsi"/>
        </w:rPr>
        <w:t>mendation</w:t>
      </w:r>
      <w:r w:rsidRPr="00A13D61">
        <w:rPr>
          <w:rFonts w:asciiTheme="minorHAnsi" w:hAnsiTheme="minorHAnsi" w:cstheme="minorHAnsi"/>
        </w:rPr>
        <w:t xml:space="preserve">. </w:t>
      </w:r>
      <w:r w:rsidR="002C06B3">
        <w:rPr>
          <w:rFonts w:asciiTheme="minorHAnsi" w:hAnsiTheme="minorHAnsi" w:cstheme="minorHAnsi"/>
        </w:rPr>
        <w:t>It</w:t>
      </w:r>
      <w:r w:rsidRPr="00A13D61">
        <w:rPr>
          <w:rFonts w:asciiTheme="minorHAnsi" w:hAnsiTheme="minorHAnsi" w:cstheme="minorHAnsi"/>
        </w:rPr>
        <w:t xml:space="preserve"> can be made verbally by speaking directly to the staff member providing the care or service, the RN Supervisor</w:t>
      </w:r>
      <w:r w:rsidR="006E5C40">
        <w:rPr>
          <w:rFonts w:asciiTheme="minorHAnsi" w:hAnsiTheme="minorHAnsi" w:cstheme="minorHAnsi"/>
        </w:rPr>
        <w:t xml:space="preserve"> </w:t>
      </w:r>
      <w:r w:rsidRPr="00A13D61">
        <w:rPr>
          <w:rFonts w:asciiTheme="minorHAnsi" w:hAnsiTheme="minorHAnsi" w:cstheme="minorHAnsi"/>
        </w:rPr>
        <w:t>or the Director Resident Care and Administration. A co</w:t>
      </w:r>
      <w:r w:rsidR="002C06B3">
        <w:rPr>
          <w:rFonts w:asciiTheme="minorHAnsi" w:hAnsiTheme="minorHAnsi" w:cstheme="minorHAnsi"/>
        </w:rPr>
        <w:t>mmendation</w:t>
      </w:r>
      <w:r w:rsidRPr="00A13D61">
        <w:rPr>
          <w:rFonts w:asciiTheme="minorHAnsi" w:hAnsiTheme="minorHAnsi" w:cstheme="minorHAnsi"/>
        </w:rPr>
        <w:t xml:space="preserve"> may also be made in writing sent as a letter, email or fax addressed to the attention of the Director Resident Services and Administration (see below for address/email/fax number). We will </w:t>
      </w:r>
      <w:r>
        <w:rPr>
          <w:rFonts w:asciiTheme="minorHAnsi" w:hAnsiTheme="minorHAnsi" w:cstheme="minorHAnsi"/>
        </w:rPr>
        <w:t>ensure both the staff member(s) and the supervisor are given copies of the compliment</w:t>
      </w:r>
    </w:p>
    <w:p w14:paraId="6B18A24E" w14:textId="77777777" w:rsidR="00A13D61" w:rsidRPr="008D35CB" w:rsidRDefault="00A13D61" w:rsidP="00A13D61">
      <w:pPr>
        <w:pStyle w:val="NoSpacing"/>
        <w:jc w:val="both"/>
        <w:rPr>
          <w:sz w:val="24"/>
          <w:szCs w:val="24"/>
        </w:rPr>
      </w:pPr>
    </w:p>
    <w:p w14:paraId="2B176D18" w14:textId="67C1D960" w:rsidR="00A13D61" w:rsidRPr="008D35CB" w:rsidRDefault="00A13D61" w:rsidP="00A13D61">
      <w:pPr>
        <w:pStyle w:val="NoSpacing"/>
        <w:jc w:val="both"/>
        <w:rPr>
          <w:sz w:val="24"/>
          <w:szCs w:val="24"/>
          <w:u w:val="single"/>
        </w:rPr>
      </w:pPr>
      <w:r w:rsidRPr="008D35CB">
        <w:rPr>
          <w:sz w:val="24"/>
          <w:szCs w:val="24"/>
          <w:u w:val="single"/>
        </w:rPr>
        <w:t>What information should I include in my comp</w:t>
      </w:r>
      <w:r>
        <w:rPr>
          <w:sz w:val="24"/>
          <w:szCs w:val="24"/>
          <w:u w:val="single"/>
        </w:rPr>
        <w:t>liment</w:t>
      </w:r>
      <w:r w:rsidRPr="008D35CB">
        <w:rPr>
          <w:sz w:val="24"/>
          <w:szCs w:val="24"/>
          <w:u w:val="single"/>
        </w:rPr>
        <w:t>?</w:t>
      </w:r>
    </w:p>
    <w:p w14:paraId="3CC0F4C8" w14:textId="77777777" w:rsidR="00A13D61" w:rsidRPr="008D35CB" w:rsidRDefault="00A13D61" w:rsidP="00A13D61">
      <w:pPr>
        <w:pStyle w:val="NoSpacing"/>
        <w:jc w:val="both"/>
        <w:rPr>
          <w:sz w:val="24"/>
          <w:szCs w:val="24"/>
        </w:rPr>
      </w:pPr>
      <w:r w:rsidRPr="008D35CB">
        <w:rPr>
          <w:sz w:val="24"/>
          <w:szCs w:val="24"/>
        </w:rPr>
        <w:t>In general, the following should be provided:</w:t>
      </w:r>
    </w:p>
    <w:p w14:paraId="517B65EF" w14:textId="77777777" w:rsidR="00A13D61" w:rsidRPr="008D35CB" w:rsidRDefault="00A13D61" w:rsidP="00A13D61">
      <w:pPr>
        <w:pStyle w:val="NoSpacing"/>
        <w:numPr>
          <w:ilvl w:val="0"/>
          <w:numId w:val="1"/>
        </w:numPr>
        <w:jc w:val="both"/>
        <w:rPr>
          <w:sz w:val="24"/>
          <w:szCs w:val="24"/>
        </w:rPr>
      </w:pPr>
      <w:r w:rsidRPr="008D35CB">
        <w:rPr>
          <w:sz w:val="24"/>
          <w:szCs w:val="24"/>
        </w:rPr>
        <w:t>Your full name and contact information, and your relationship to the resident</w:t>
      </w:r>
    </w:p>
    <w:p w14:paraId="06027465" w14:textId="2AFB1DE8" w:rsidR="00A13D61" w:rsidRPr="008D35CB" w:rsidRDefault="00A13D61" w:rsidP="00A13D61">
      <w:pPr>
        <w:pStyle w:val="NoSpacing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The staff member’s name that you would like to commend. If you do not know the full name, please give as much information as possible so we can identify them (</w:t>
      </w:r>
      <w:proofErr w:type="spellStart"/>
      <w:r>
        <w:rPr>
          <w:sz w:val="24"/>
          <w:szCs w:val="24"/>
        </w:rPr>
        <w:t>ie</w:t>
      </w:r>
      <w:proofErr w:type="spellEnd"/>
      <w:r>
        <w:rPr>
          <w:sz w:val="24"/>
          <w:szCs w:val="24"/>
        </w:rPr>
        <w:t>. Unit worked, position, etc.)</w:t>
      </w:r>
    </w:p>
    <w:p w14:paraId="2737EFC1" w14:textId="72ED3846" w:rsidR="00A13D61" w:rsidRPr="008D35CB" w:rsidRDefault="00A13D61" w:rsidP="00A13D61">
      <w:pPr>
        <w:pStyle w:val="NoSpacing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What you would like to commend the staff member for.</w:t>
      </w:r>
    </w:p>
    <w:p w14:paraId="27F58745" w14:textId="77777777" w:rsidR="00A13D61" w:rsidRPr="008D35CB" w:rsidRDefault="00A13D61" w:rsidP="00A13D61">
      <w:pPr>
        <w:pStyle w:val="NoSpacing"/>
        <w:jc w:val="both"/>
        <w:rPr>
          <w:sz w:val="24"/>
          <w:szCs w:val="24"/>
        </w:rPr>
      </w:pPr>
    </w:p>
    <w:p w14:paraId="63A0110C" w14:textId="284CDBB8" w:rsidR="00A13D61" w:rsidRDefault="002C06B3" w:rsidP="00A13D61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Thank you for taking the time to recognize our shining stars.</w:t>
      </w:r>
    </w:p>
    <w:p w14:paraId="53957FBC" w14:textId="77777777" w:rsidR="002C06B3" w:rsidRPr="008D35CB" w:rsidRDefault="002C06B3" w:rsidP="00A13D61">
      <w:pPr>
        <w:pStyle w:val="NoSpacing"/>
        <w:jc w:val="both"/>
        <w:rPr>
          <w:sz w:val="24"/>
          <w:szCs w:val="24"/>
        </w:rPr>
      </w:pPr>
    </w:p>
    <w:p w14:paraId="75A957E6" w14:textId="77777777" w:rsidR="00A13D61" w:rsidRPr="00732D3E" w:rsidRDefault="00A13D61" w:rsidP="00A13D61">
      <w:pPr>
        <w:rPr>
          <w:rFonts w:asciiTheme="minorHAnsi" w:hAnsiTheme="minorHAnsi"/>
        </w:rPr>
      </w:pPr>
      <w:r>
        <w:rPr>
          <w:rFonts w:asciiTheme="minorHAnsi" w:hAnsiTheme="minorHAnsi"/>
        </w:rPr>
        <w:t>Shannon Johnson</w:t>
      </w:r>
    </w:p>
    <w:p w14:paraId="7C9E1261" w14:textId="77777777" w:rsidR="00A13D61" w:rsidRPr="00732D3E" w:rsidRDefault="00A13D61" w:rsidP="00A13D61">
      <w:pPr>
        <w:rPr>
          <w:rFonts w:asciiTheme="minorHAnsi" w:hAnsiTheme="minorHAnsi"/>
        </w:rPr>
      </w:pPr>
      <w:r w:rsidRPr="00A13D61">
        <w:rPr>
          <w:rFonts w:asciiTheme="minorHAnsi" w:hAnsiTheme="minorHAnsi"/>
        </w:rPr>
        <w:t>Director Resident Services and Administration</w:t>
      </w:r>
    </w:p>
    <w:p w14:paraId="57340EF2" w14:textId="77777777" w:rsidR="00A13D61" w:rsidRPr="00732D3E" w:rsidRDefault="00A13D61" w:rsidP="00A13D61">
      <w:pPr>
        <w:rPr>
          <w:rFonts w:asciiTheme="minorHAnsi" w:hAnsiTheme="minorHAnsi"/>
        </w:rPr>
      </w:pPr>
      <w:r w:rsidRPr="00732D3E">
        <w:rPr>
          <w:rFonts w:asciiTheme="minorHAnsi" w:hAnsiTheme="minorHAnsi"/>
        </w:rPr>
        <w:t>The Kiwanis Pavilion</w:t>
      </w:r>
    </w:p>
    <w:p w14:paraId="032E2F90" w14:textId="77777777" w:rsidR="00A13D61" w:rsidRPr="00732D3E" w:rsidRDefault="00A13D61" w:rsidP="00A13D61">
      <w:pPr>
        <w:rPr>
          <w:rFonts w:asciiTheme="minorHAnsi" w:hAnsiTheme="minorHAnsi"/>
        </w:rPr>
      </w:pPr>
      <w:r w:rsidRPr="00732D3E">
        <w:rPr>
          <w:rFonts w:asciiTheme="minorHAnsi" w:hAnsiTheme="minorHAnsi"/>
        </w:rPr>
        <w:t>3034 Cedar Hill Road</w:t>
      </w:r>
    </w:p>
    <w:p w14:paraId="1DE34C08" w14:textId="77777777" w:rsidR="00A13D61" w:rsidRPr="00A13D61" w:rsidRDefault="00A13D61" w:rsidP="00A13D61">
      <w:pPr>
        <w:rPr>
          <w:rFonts w:asciiTheme="minorHAnsi" w:hAnsiTheme="minorHAnsi"/>
          <w:lang w:val="fr-CA"/>
        </w:rPr>
      </w:pPr>
      <w:r w:rsidRPr="00A13D61">
        <w:rPr>
          <w:rFonts w:asciiTheme="minorHAnsi" w:hAnsiTheme="minorHAnsi"/>
          <w:lang w:val="fr-CA"/>
        </w:rPr>
        <w:t>Victoria, B.C. V8T 3J3</w:t>
      </w:r>
    </w:p>
    <w:p w14:paraId="33E88289" w14:textId="1874AF18" w:rsidR="00A13D61" w:rsidRPr="00A13D61" w:rsidRDefault="00A13D61" w:rsidP="00A13D61">
      <w:pPr>
        <w:rPr>
          <w:rFonts w:asciiTheme="minorHAnsi" w:hAnsiTheme="minorHAnsi"/>
          <w:lang w:val="fr-CA"/>
        </w:rPr>
      </w:pPr>
      <w:r w:rsidRPr="00A13D61">
        <w:rPr>
          <w:rFonts w:asciiTheme="minorHAnsi" w:hAnsiTheme="minorHAnsi"/>
          <w:lang w:val="fr-CA"/>
        </w:rPr>
        <w:t xml:space="preserve">250-598-2022 </w:t>
      </w:r>
      <w:proofErr w:type="spellStart"/>
      <w:r w:rsidRPr="00A13D61">
        <w:rPr>
          <w:rFonts w:asciiTheme="minorHAnsi" w:hAnsiTheme="minorHAnsi"/>
          <w:lang w:val="fr-CA"/>
        </w:rPr>
        <w:t>ext</w:t>
      </w:r>
      <w:proofErr w:type="spellEnd"/>
      <w:r w:rsidRPr="00A13D61">
        <w:rPr>
          <w:rFonts w:asciiTheme="minorHAnsi" w:hAnsiTheme="minorHAnsi"/>
          <w:lang w:val="fr-CA"/>
        </w:rPr>
        <w:t xml:space="preserve">. 222 </w:t>
      </w:r>
    </w:p>
    <w:p w14:paraId="79E49204" w14:textId="77777777" w:rsidR="00A13D61" w:rsidRPr="00732D3E" w:rsidRDefault="00A13D61" w:rsidP="00A13D61">
      <w:pPr>
        <w:rPr>
          <w:rFonts w:asciiTheme="minorHAnsi" w:hAnsiTheme="minorHAnsi"/>
        </w:rPr>
      </w:pPr>
      <w:r w:rsidRPr="00732D3E">
        <w:rPr>
          <w:rFonts w:asciiTheme="minorHAnsi" w:hAnsiTheme="minorHAnsi"/>
        </w:rPr>
        <w:t>250-598-0023 fax</w:t>
      </w:r>
    </w:p>
    <w:p w14:paraId="50C291E6" w14:textId="77777777" w:rsidR="00A13D61" w:rsidRPr="00732D3E" w:rsidRDefault="00A13D61" w:rsidP="00A13D61">
      <w:pPr>
        <w:rPr>
          <w:rFonts w:asciiTheme="minorHAnsi" w:hAnsiTheme="minorHAnsi"/>
        </w:rPr>
      </w:pPr>
      <w:r>
        <w:rPr>
          <w:rFonts w:asciiTheme="minorHAnsi" w:hAnsiTheme="minorHAnsi"/>
        </w:rPr>
        <w:t>sjohnson</w:t>
      </w:r>
      <w:r w:rsidRPr="00732D3E">
        <w:rPr>
          <w:rFonts w:asciiTheme="minorHAnsi" w:hAnsiTheme="minorHAnsi"/>
        </w:rPr>
        <w:t>@obkp.org</w:t>
      </w:r>
    </w:p>
    <w:p w14:paraId="7D3C1F78" w14:textId="77777777" w:rsidR="00A13D61" w:rsidRDefault="00A13D61"/>
    <w:sectPr w:rsidR="00A13D61" w:rsidSect="0081741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666313"/>
    <w:multiLevelType w:val="hybridMultilevel"/>
    <w:tmpl w:val="1404431C"/>
    <w:lvl w:ilvl="0" w:tplc="BF604EF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5303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D61"/>
    <w:rsid w:val="002C06B3"/>
    <w:rsid w:val="006E5C40"/>
    <w:rsid w:val="00817418"/>
    <w:rsid w:val="00A13D61"/>
    <w:rsid w:val="00F86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443894"/>
  <w15:chartTrackingRefBased/>
  <w15:docId w15:val="{5DA0DB51-774F-3E45-849A-FB5C896B8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CA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D61"/>
    <w:rPr>
      <w:rFonts w:ascii="Times New Roman" w:eastAsia="Times New Roman" w:hAnsi="Times New Roman" w:cs="Times New Roman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13D61"/>
    <w:rPr>
      <w:rFonts w:eastAsiaTheme="minorHAns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A13D6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13D61"/>
    <w:pPr>
      <w:spacing w:before="100" w:beforeAutospacing="1" w:after="100" w:afterAutospacing="1"/>
    </w:pPr>
    <w:rPr>
      <w:lang w:val="en-C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7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Mandi Krieger</dc:creator>
  <cp:keywords/>
  <dc:description/>
  <cp:lastModifiedBy>Lorna Curtis</cp:lastModifiedBy>
  <cp:revision>3</cp:revision>
  <dcterms:created xsi:type="dcterms:W3CDTF">2022-08-21T18:26:00Z</dcterms:created>
  <dcterms:modified xsi:type="dcterms:W3CDTF">2022-08-22T17:42:00Z</dcterms:modified>
</cp:coreProperties>
</file>